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SORTIE DES LIEUX</w:t>
      </w:r>
    </w:p>
    <w:p/>
    <w:p>
      <w:r>
        <w:rPr>
          <w:b/>
          <w:sz w:val="20"/>
        </w:rPr>
        <w:t>Je soussigné(e), ____________________________________________________________,</w:t>
      </w:r>
    </w:p>
    <w:p>
      <w:r>
        <w:rPr>
          <w:b/>
          <w:sz w:val="20"/>
        </w:rPr>
        <w:t>demeurant au _______________________________________________________________,</w:t>
      </w:r>
    </w:p>
    <w:p>
      <w:r>
        <w:rPr>
          <w:b/>
          <w:sz w:val="20"/>
        </w:rPr>
        <w:t>atteste par la présente que :</w:t>
      </w:r>
    </w:p>
    <w:p/>
    <w:p>
      <w:r>
        <w:rPr>
          <w:b/>
          <w:sz w:val="20"/>
        </w:rPr>
        <w:t>Adresse du logement concerné 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Le locataire a quitté les lieux précités dans un état conforme aux obligations contractuelles,</w:t>
      </w:r>
    </w:p>
    <w:p>
      <w:r>
        <w:rPr>
          <w:b w:val="0"/>
          <w:sz w:val="20"/>
        </w:rPr>
        <w:t>et ce, sans réserve ni dégradation autre que celles résultant de l'usure normale.</w:t>
      </w:r>
    </w:p>
    <w:p/>
    <w:p>
      <w:r>
        <w:rPr>
          <w:b w:val="0"/>
          <w:sz w:val="20"/>
        </w:rPr>
        <w:t>L’état des lieux de sortie a été réalisé et signé par les deux parties en date du :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Liste non exhaustive des éléments remis au bailleur lors de la sortie :</w:t>
      </w:r>
    </w:p>
    <w:p>
      <w:r>
        <w:rPr>
          <w:b w:val="0"/>
          <w:sz w:val="20"/>
        </w:rPr>
        <w:t>- Clés du logement : oui / non</w:t>
      </w:r>
    </w:p>
    <w:p>
      <w:r>
        <w:rPr>
          <w:b w:val="0"/>
          <w:sz w:val="20"/>
        </w:rPr>
        <w:t>- Télécommande portail : oui / non</w:t>
      </w:r>
    </w:p>
    <w:p>
      <w:r>
        <w:rPr>
          <w:b w:val="0"/>
          <w:sz w:val="20"/>
        </w:rPr>
        <w:t>- Équipements électroménagers : oui / non</w:t>
      </w:r>
    </w:p>
    <w:p>
      <w:r>
        <w:rPr>
          <w:b w:val="0"/>
          <w:sz w:val="20"/>
        </w:rPr>
        <w:t>- Mobilier : oui / non</w:t>
      </w:r>
    </w:p>
    <w:p>
      <w:r>
        <w:rPr>
          <w:b w:val="0"/>
          <w:sz w:val="20"/>
        </w:rPr>
        <w:t>- Autres éléments : ______________________________________________________</w:t>
      </w:r>
    </w:p>
    <w:p/>
    <w:p>
      <w:r>
        <w:rPr>
          <w:b w:val="0"/>
          <w:sz w:val="20"/>
        </w:rPr>
        <w:t>Le locataire certifie que toutes les sommes dues au titre du bail ont été réglées,</w:t>
      </w:r>
    </w:p>
    <w:p>
      <w:r>
        <w:rPr>
          <w:b w:val="0"/>
          <w:sz w:val="20"/>
        </w:rPr>
        <w:t>et que le logement est libre de toute occupation et de tout effet personnel.</w:t>
      </w:r>
    </w:p>
    <w:p/>
    <w:p>
      <w:r>
        <w:rPr>
          <w:b w:val="0"/>
          <w:sz w:val="20"/>
        </w:rPr>
        <w:t>Le bailleur reconnaît avoir pris possession des lieux conformément aux termes du bail et</w:t>
      </w:r>
    </w:p>
    <w:p>
      <w:r>
        <w:rPr>
          <w:b w:val="0"/>
          <w:sz w:val="20"/>
        </w:rPr>
        <w:t>des états des lieux établis, sans réserve supplémentaire à cette attestation.</w:t>
      </w:r>
    </w:p>
    <w:p/>
    <w:p/>
    <w:p>
      <w:r>
        <w:rPr>
          <w:b w:val="0"/>
          <w:sz w:val="20"/>
        </w:rPr>
        <w:t>Fait à : _________________________________________________________________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https://juridique-logement.com/attestation-de-sortie-des-lieux/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e-sortie-des-lieux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